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68665" w14:textId="2936C858" w:rsidR="0067197E" w:rsidRPr="0067197E" w:rsidRDefault="0067197E" w:rsidP="009C7DD3">
      <w:pPr>
        <w:spacing w:after="0"/>
        <w:ind w:right="-456"/>
        <w:jc w:val="right"/>
        <w:rPr>
          <w:rFonts w:ascii="Times New Roman" w:hAnsi="Times New Roman" w:cs="Times New Roman"/>
          <w:b/>
          <w:sz w:val="28"/>
        </w:rPr>
      </w:pPr>
      <w:r w:rsidRPr="0067197E">
        <w:rPr>
          <w:rFonts w:ascii="Times New Roman" w:hAnsi="Times New Roman" w:cs="Times New Roman"/>
          <w:b/>
          <w:sz w:val="28"/>
        </w:rPr>
        <w:t>Утверждаю</w:t>
      </w:r>
    </w:p>
    <w:p w14:paraId="35B0A106" w14:textId="2A330D7B" w:rsidR="0067197E" w:rsidRDefault="00DF64A7" w:rsidP="00DF64A7">
      <w:pPr>
        <w:spacing w:after="0"/>
        <w:ind w:right="-456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b/>
          <w:sz w:val="28"/>
        </w:rPr>
        <w:t>МКОУ</w:t>
      </w:r>
      <w:proofErr w:type="gramStart"/>
      <w:r>
        <w:rPr>
          <w:rFonts w:ascii="Times New Roman" w:hAnsi="Times New Roman" w:cs="Times New Roman"/>
          <w:b/>
          <w:sz w:val="28"/>
        </w:rPr>
        <w:t>»Б</w:t>
      </w:r>
      <w:proofErr w:type="gramEnd"/>
      <w:r>
        <w:rPr>
          <w:rFonts w:ascii="Times New Roman" w:hAnsi="Times New Roman" w:cs="Times New Roman"/>
          <w:b/>
          <w:sz w:val="28"/>
        </w:rPr>
        <w:t>уткентская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НОШ»</w:t>
      </w:r>
    </w:p>
    <w:p w14:paraId="1676F1D3" w14:textId="0B207F91" w:rsidR="0067197E" w:rsidRPr="0067197E" w:rsidRDefault="00DF64A7" w:rsidP="00DF64A7">
      <w:pPr>
        <w:spacing w:after="0"/>
        <w:ind w:right="-456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</w:rPr>
        <w:t>Мехтиханов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Э.Э.</w:t>
      </w:r>
    </w:p>
    <w:p w14:paraId="46D3FC9E" w14:textId="450DD38E" w:rsidR="003970BB" w:rsidRPr="009C7DD3" w:rsidRDefault="009C7DD3" w:rsidP="009C7DD3">
      <w:pPr>
        <w:tabs>
          <w:tab w:val="left" w:pos="11295"/>
        </w:tabs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            </w:t>
      </w:r>
      <w:r w:rsidRPr="009C7DD3">
        <w:rPr>
          <w:rFonts w:ascii="Times New Roman" w:hAnsi="Times New Roman" w:cs="Times New Roman"/>
          <w:i/>
          <w:sz w:val="28"/>
        </w:rPr>
        <w:t>Приказ №</w:t>
      </w:r>
      <w:r w:rsidR="00DF64A7">
        <w:rPr>
          <w:rFonts w:ascii="Times New Roman" w:hAnsi="Times New Roman" w:cs="Times New Roman"/>
          <w:i/>
          <w:sz w:val="28"/>
        </w:rPr>
        <w:t>12,п</w:t>
      </w:r>
      <w:proofErr w:type="gramStart"/>
      <w:r w:rsidR="00DF64A7">
        <w:rPr>
          <w:rFonts w:ascii="Times New Roman" w:hAnsi="Times New Roman" w:cs="Times New Roman"/>
          <w:i/>
          <w:sz w:val="28"/>
        </w:rPr>
        <w:t>2</w:t>
      </w:r>
      <w:proofErr w:type="gramEnd"/>
      <w:r w:rsidR="00DF64A7">
        <w:rPr>
          <w:rFonts w:ascii="Times New Roman" w:hAnsi="Times New Roman" w:cs="Times New Roman"/>
          <w:i/>
          <w:sz w:val="28"/>
        </w:rPr>
        <w:t xml:space="preserve"> </w:t>
      </w:r>
      <w:r w:rsidRPr="009C7DD3">
        <w:rPr>
          <w:rFonts w:ascii="Times New Roman" w:hAnsi="Times New Roman" w:cs="Times New Roman"/>
          <w:i/>
          <w:sz w:val="28"/>
        </w:rPr>
        <w:t xml:space="preserve">от </w:t>
      </w:r>
      <w:r w:rsidR="00DF64A7">
        <w:rPr>
          <w:rFonts w:ascii="Times New Roman" w:hAnsi="Times New Roman" w:cs="Times New Roman"/>
          <w:i/>
          <w:sz w:val="28"/>
        </w:rPr>
        <w:t>30.08.2024г</w:t>
      </w:r>
    </w:p>
    <w:p w14:paraId="0204112E" w14:textId="77777777" w:rsidR="00A525BC" w:rsidRDefault="003970BB" w:rsidP="009C7DD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525BC">
        <w:rPr>
          <w:rFonts w:ascii="Times New Roman" w:hAnsi="Times New Roman" w:cs="Times New Roman"/>
          <w:b/>
          <w:sz w:val="28"/>
        </w:rPr>
        <w:t>План</w:t>
      </w:r>
    </w:p>
    <w:p w14:paraId="7A926AB1" w14:textId="77777777" w:rsidR="009C7DD3" w:rsidRDefault="003970BB" w:rsidP="009C7DD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525BC">
        <w:rPr>
          <w:rFonts w:ascii="Times New Roman" w:hAnsi="Times New Roman" w:cs="Times New Roman"/>
          <w:b/>
          <w:sz w:val="28"/>
        </w:rPr>
        <w:t xml:space="preserve"> мероприятий направленных на своевременное выявление причин и условий, </w:t>
      </w:r>
    </w:p>
    <w:p w14:paraId="36978F53" w14:textId="5E13F1E0" w:rsidR="002631DB" w:rsidRPr="00A525BC" w:rsidRDefault="003970BB" w:rsidP="009C7DD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525BC">
        <w:rPr>
          <w:rFonts w:ascii="Times New Roman" w:hAnsi="Times New Roman" w:cs="Times New Roman"/>
          <w:b/>
          <w:sz w:val="28"/>
        </w:rPr>
        <w:t>способствующих проявлением терроризма и экстремизма в образовательных организациях.</w:t>
      </w:r>
    </w:p>
    <w:p w14:paraId="1E227167" w14:textId="77777777" w:rsidR="009C7DD3" w:rsidRPr="0067197E" w:rsidRDefault="009C7DD3" w:rsidP="00A525BC">
      <w:pPr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04"/>
        <w:gridCol w:w="5120"/>
        <w:gridCol w:w="5228"/>
        <w:gridCol w:w="4111"/>
      </w:tblGrid>
      <w:tr w:rsidR="00EF24C2" w14:paraId="20D0E51E" w14:textId="77777777" w:rsidTr="00EF24C2">
        <w:tc>
          <w:tcPr>
            <w:tcW w:w="704" w:type="dxa"/>
          </w:tcPr>
          <w:p w14:paraId="68913D71" w14:textId="4041DE53" w:rsidR="00EF24C2" w:rsidRPr="001079BD" w:rsidRDefault="00EF24C2" w:rsidP="00397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9B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20" w:type="dxa"/>
          </w:tcPr>
          <w:p w14:paraId="26EF133C" w14:textId="25344C6C" w:rsidR="00EF24C2" w:rsidRPr="001079BD" w:rsidRDefault="00EF24C2" w:rsidP="00397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9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5228" w:type="dxa"/>
          </w:tcPr>
          <w:p w14:paraId="3CC1AFF3" w14:textId="6F476558" w:rsidR="00EF24C2" w:rsidRPr="001079BD" w:rsidRDefault="00EF24C2" w:rsidP="00397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9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исполнения </w:t>
            </w:r>
          </w:p>
        </w:tc>
        <w:tc>
          <w:tcPr>
            <w:tcW w:w="4111" w:type="dxa"/>
          </w:tcPr>
          <w:p w14:paraId="6D87DE3B" w14:textId="7B7607CD" w:rsidR="00EF24C2" w:rsidRPr="001079BD" w:rsidRDefault="00EF24C2" w:rsidP="00397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9B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EF24C2" w14:paraId="5EF6653D" w14:textId="77777777" w:rsidTr="00EF24C2">
        <w:trPr>
          <w:trHeight w:val="240"/>
        </w:trPr>
        <w:tc>
          <w:tcPr>
            <w:tcW w:w="704" w:type="dxa"/>
          </w:tcPr>
          <w:p w14:paraId="08F28253" w14:textId="2D3E8B7F" w:rsidR="00EF24C2" w:rsidRPr="00A525BC" w:rsidRDefault="001079BD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20" w:type="dxa"/>
          </w:tcPr>
          <w:p w14:paraId="6FA700D8" w14:textId="77777777" w:rsidR="009C7DD3" w:rsidRDefault="009C7DD3" w:rsidP="00107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7E5622" w14:textId="2CE41D3D" w:rsidR="00EF24C2" w:rsidRPr="00A525BC" w:rsidRDefault="001079BD" w:rsidP="00107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анализа проводимых мероприятий в общеобразовательной организации с целью осуществления оценки качества реализуемых адресных, а также индивидуальных мероприятий с </w:t>
            </w:r>
            <w:proofErr w:type="gramStart"/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 требующими профилактического внимания.</w:t>
            </w:r>
          </w:p>
        </w:tc>
        <w:tc>
          <w:tcPr>
            <w:tcW w:w="5228" w:type="dxa"/>
          </w:tcPr>
          <w:p w14:paraId="3BBB4818" w14:textId="3FD83D91" w:rsidR="00EF24C2" w:rsidRPr="00A525BC" w:rsidRDefault="00944452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079BD" w:rsidRPr="00A525BC">
              <w:rPr>
                <w:rFonts w:ascii="Times New Roman" w:hAnsi="Times New Roman" w:cs="Times New Roman"/>
                <w:sz w:val="28"/>
                <w:szCs w:val="28"/>
              </w:rPr>
              <w:t>ентябрь 2024</w:t>
            </w:r>
          </w:p>
        </w:tc>
        <w:tc>
          <w:tcPr>
            <w:tcW w:w="4111" w:type="dxa"/>
          </w:tcPr>
          <w:p w14:paraId="1AC99038" w14:textId="50F49B69" w:rsidR="00EF24C2" w:rsidRPr="00A525BC" w:rsidRDefault="001079BD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</w:t>
            </w:r>
            <w:r w:rsidR="00DF64A7">
              <w:rPr>
                <w:rFonts w:ascii="Times New Roman" w:hAnsi="Times New Roman" w:cs="Times New Roman"/>
                <w:sz w:val="28"/>
                <w:szCs w:val="28"/>
              </w:rPr>
              <w:t>ьной организации</w:t>
            </w: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; психолого-педагогическая служба; педагоги образовательных организаций</w:t>
            </w:r>
          </w:p>
        </w:tc>
      </w:tr>
      <w:tr w:rsidR="00EF24C2" w14:paraId="584DEB1F" w14:textId="77777777" w:rsidTr="00EF24C2">
        <w:trPr>
          <w:trHeight w:val="300"/>
        </w:trPr>
        <w:tc>
          <w:tcPr>
            <w:tcW w:w="704" w:type="dxa"/>
          </w:tcPr>
          <w:p w14:paraId="7DBE638C" w14:textId="2DA1C211" w:rsidR="00EF24C2" w:rsidRPr="00A525BC" w:rsidRDefault="001079BD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20" w:type="dxa"/>
          </w:tcPr>
          <w:p w14:paraId="0BFDEA6C" w14:textId="01ACAE86" w:rsidR="00EF24C2" w:rsidRPr="00A525BC" w:rsidRDefault="001079BD" w:rsidP="00107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вовлеченности несовершеннолетних, состоящих в органах системы профилактики в летнюю оздоровительную компанию.</w:t>
            </w:r>
          </w:p>
        </w:tc>
        <w:tc>
          <w:tcPr>
            <w:tcW w:w="5228" w:type="dxa"/>
          </w:tcPr>
          <w:p w14:paraId="2716EEC1" w14:textId="5F377C9E" w:rsidR="00EF24C2" w:rsidRPr="00A525BC" w:rsidRDefault="00944452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079BD" w:rsidRPr="00A525BC">
              <w:rPr>
                <w:rFonts w:ascii="Times New Roman" w:hAnsi="Times New Roman" w:cs="Times New Roman"/>
                <w:sz w:val="28"/>
                <w:szCs w:val="28"/>
              </w:rPr>
              <w:t>юнь-август 2024 года</w:t>
            </w:r>
          </w:p>
        </w:tc>
        <w:tc>
          <w:tcPr>
            <w:tcW w:w="4111" w:type="dxa"/>
          </w:tcPr>
          <w:p w14:paraId="35D21A76" w14:textId="60D00825" w:rsidR="00EF24C2" w:rsidRPr="00A525BC" w:rsidRDefault="001079BD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 служба</w:t>
            </w:r>
          </w:p>
        </w:tc>
      </w:tr>
      <w:tr w:rsidR="00EF24C2" w14:paraId="52C058E4" w14:textId="77777777" w:rsidTr="00EF24C2">
        <w:trPr>
          <w:trHeight w:val="270"/>
        </w:trPr>
        <w:tc>
          <w:tcPr>
            <w:tcW w:w="704" w:type="dxa"/>
          </w:tcPr>
          <w:p w14:paraId="02956AEB" w14:textId="1896D99C" w:rsidR="00EF24C2" w:rsidRPr="00A525BC" w:rsidRDefault="00E55911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20" w:type="dxa"/>
          </w:tcPr>
          <w:p w14:paraId="3E32F5AB" w14:textId="52945092" w:rsidR="009C7DD3" w:rsidRDefault="00E55911" w:rsidP="00E55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в образовательной организации с участием представителей</w:t>
            </w:r>
          </w:p>
          <w:p w14:paraId="39336BA6" w14:textId="07BD0C6D" w:rsidR="00EF24C2" w:rsidRPr="00A525BC" w:rsidRDefault="00E55911" w:rsidP="00E55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правоохранительных органов, членов экспертного совета АТК в РД на тему </w:t>
            </w:r>
            <w:r w:rsidRPr="00A52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«Профилактика терроризма и экстремизма среди несовершеннолетних».</w:t>
            </w:r>
          </w:p>
        </w:tc>
        <w:tc>
          <w:tcPr>
            <w:tcW w:w="5228" w:type="dxa"/>
          </w:tcPr>
          <w:p w14:paraId="04B59494" w14:textId="245F6206" w:rsidR="00EF24C2" w:rsidRPr="00A525BC" w:rsidRDefault="0067197E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E55911" w:rsidRPr="00A525BC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4111" w:type="dxa"/>
          </w:tcPr>
          <w:p w14:paraId="4511B101" w14:textId="0A3484E2" w:rsidR="00EF24C2" w:rsidRPr="00A525BC" w:rsidRDefault="00E55911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DF64A7">
              <w:rPr>
                <w:rFonts w:ascii="Times New Roman" w:hAnsi="Times New Roman" w:cs="Times New Roman"/>
                <w:sz w:val="28"/>
                <w:szCs w:val="28"/>
              </w:rPr>
              <w:t>ный руководитель</w:t>
            </w:r>
          </w:p>
        </w:tc>
      </w:tr>
      <w:tr w:rsidR="00EF24C2" w14:paraId="1B65363C" w14:textId="77777777" w:rsidTr="00EF24C2">
        <w:trPr>
          <w:trHeight w:val="270"/>
        </w:trPr>
        <w:tc>
          <w:tcPr>
            <w:tcW w:w="704" w:type="dxa"/>
          </w:tcPr>
          <w:p w14:paraId="220C7F1A" w14:textId="6BC05B5B" w:rsidR="00EF24C2" w:rsidRPr="00A525BC" w:rsidRDefault="00E55911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120" w:type="dxa"/>
          </w:tcPr>
          <w:p w14:paraId="5474C762" w14:textId="45ABEDC9" w:rsidR="00EF24C2" w:rsidRPr="00A525BC" w:rsidRDefault="00E55911" w:rsidP="00E55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вовлеченности </w:t>
            </w:r>
            <w:proofErr w:type="gramStart"/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организации дополнительным образованием.</w:t>
            </w:r>
          </w:p>
        </w:tc>
        <w:tc>
          <w:tcPr>
            <w:tcW w:w="5228" w:type="dxa"/>
          </w:tcPr>
          <w:p w14:paraId="1F11EA9F" w14:textId="23D7166D" w:rsidR="00EF24C2" w:rsidRPr="00A525BC" w:rsidRDefault="00944452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55911" w:rsidRPr="00A525BC">
              <w:rPr>
                <w:rFonts w:ascii="Times New Roman" w:hAnsi="Times New Roman" w:cs="Times New Roman"/>
                <w:sz w:val="28"/>
                <w:szCs w:val="28"/>
              </w:rPr>
              <w:t>ктябрь 2024года</w:t>
            </w:r>
          </w:p>
        </w:tc>
        <w:tc>
          <w:tcPr>
            <w:tcW w:w="4111" w:type="dxa"/>
          </w:tcPr>
          <w:p w14:paraId="0D629E72" w14:textId="6B269140" w:rsidR="00EF24C2" w:rsidRPr="00A525BC" w:rsidRDefault="00DF64A7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руководитель.</w:t>
            </w:r>
          </w:p>
        </w:tc>
      </w:tr>
      <w:tr w:rsidR="00EF24C2" w14:paraId="53BB5312" w14:textId="77777777" w:rsidTr="00EF24C2">
        <w:trPr>
          <w:trHeight w:val="225"/>
        </w:trPr>
        <w:tc>
          <w:tcPr>
            <w:tcW w:w="704" w:type="dxa"/>
          </w:tcPr>
          <w:p w14:paraId="69422D4A" w14:textId="67B902A6" w:rsidR="00EF24C2" w:rsidRPr="00A525BC" w:rsidRDefault="002036D0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20" w:type="dxa"/>
          </w:tcPr>
          <w:p w14:paraId="2AD060F4" w14:textId="5C61B188" w:rsidR="00EF24C2" w:rsidRPr="00A525BC" w:rsidRDefault="004A5CE2" w:rsidP="00203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по результатам проведенного социально-психологического тестирования с целью выявления несовершеннолетних, вошедших в зону риска</w:t>
            </w:r>
          </w:p>
        </w:tc>
        <w:tc>
          <w:tcPr>
            <w:tcW w:w="5228" w:type="dxa"/>
          </w:tcPr>
          <w:p w14:paraId="172427CA" w14:textId="1D8EAFE3" w:rsidR="00EF24C2" w:rsidRPr="00A525BC" w:rsidRDefault="00944452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A5CE2" w:rsidRPr="00A525BC">
              <w:rPr>
                <w:rFonts w:ascii="Times New Roman" w:hAnsi="Times New Roman" w:cs="Times New Roman"/>
                <w:sz w:val="28"/>
                <w:szCs w:val="28"/>
              </w:rPr>
              <w:t>о ноября 2024 года</w:t>
            </w:r>
          </w:p>
        </w:tc>
        <w:tc>
          <w:tcPr>
            <w:tcW w:w="4111" w:type="dxa"/>
          </w:tcPr>
          <w:p w14:paraId="61173E3B" w14:textId="0FA45CB3" w:rsidR="00EF24C2" w:rsidRPr="00A525BC" w:rsidRDefault="004A5CE2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Психолого-психологическая служба</w:t>
            </w:r>
          </w:p>
        </w:tc>
      </w:tr>
      <w:tr w:rsidR="00EF24C2" w14:paraId="25370B2D" w14:textId="77777777" w:rsidTr="00EF24C2">
        <w:trPr>
          <w:trHeight w:val="210"/>
        </w:trPr>
        <w:tc>
          <w:tcPr>
            <w:tcW w:w="704" w:type="dxa"/>
          </w:tcPr>
          <w:p w14:paraId="5FE5F69E" w14:textId="2F8506F6" w:rsidR="00EF24C2" w:rsidRPr="00A525BC" w:rsidRDefault="004A5CE2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20" w:type="dxa"/>
          </w:tcPr>
          <w:p w14:paraId="1432EA30" w14:textId="403FD922" w:rsidR="00EF24C2" w:rsidRPr="00A525BC" w:rsidRDefault="004A5CE2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посещения педагогами образовательной организации курсов повышения квалификации, проводимых на базе ГБУ ДПО РД «Дагестанский институт развития образования»</w:t>
            </w:r>
          </w:p>
        </w:tc>
        <w:tc>
          <w:tcPr>
            <w:tcW w:w="5228" w:type="dxa"/>
          </w:tcPr>
          <w:p w14:paraId="004EDE4D" w14:textId="0E382C9E" w:rsidR="00EF24C2" w:rsidRPr="00A525BC" w:rsidRDefault="0067197E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A5CE2" w:rsidRPr="00A525BC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4111" w:type="dxa"/>
          </w:tcPr>
          <w:p w14:paraId="6CB2DF8D" w14:textId="0AF1AEE5" w:rsidR="00EF24C2" w:rsidRPr="00A525BC" w:rsidRDefault="004A5CE2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EF24C2" w14:paraId="6377CB64" w14:textId="77777777" w:rsidTr="00EF24C2">
        <w:trPr>
          <w:trHeight w:val="225"/>
        </w:trPr>
        <w:tc>
          <w:tcPr>
            <w:tcW w:w="704" w:type="dxa"/>
          </w:tcPr>
          <w:p w14:paraId="5BF3F19F" w14:textId="74CF30C6" w:rsidR="00EF24C2" w:rsidRPr="00A525BC" w:rsidRDefault="004A5CE2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20" w:type="dxa"/>
          </w:tcPr>
          <w:p w14:paraId="38894A69" w14:textId="09207D03" w:rsidR="00EF24C2" w:rsidRPr="00A525BC" w:rsidRDefault="004A5CE2" w:rsidP="004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Внесение изменения в учредительные докумены, дополнив устав образовательной организации направлением деятельности, касающиеся реализации Комплексного плана противодействия идеологии терроризма в Российской Федерации на 2024-2028 годы в Республике Дагестан.</w:t>
            </w:r>
            <w:proofErr w:type="gramEnd"/>
          </w:p>
        </w:tc>
        <w:tc>
          <w:tcPr>
            <w:tcW w:w="5228" w:type="dxa"/>
          </w:tcPr>
          <w:p w14:paraId="05F87C55" w14:textId="6FE041B2" w:rsidR="00EF24C2" w:rsidRPr="00A525BC" w:rsidRDefault="009C7DD3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A5CE2" w:rsidRPr="00A525BC">
              <w:rPr>
                <w:rFonts w:ascii="Times New Roman" w:hAnsi="Times New Roman" w:cs="Times New Roman"/>
                <w:sz w:val="28"/>
                <w:szCs w:val="28"/>
              </w:rPr>
              <w:t>юль 2024 года</w:t>
            </w:r>
          </w:p>
        </w:tc>
        <w:tc>
          <w:tcPr>
            <w:tcW w:w="4111" w:type="dxa"/>
          </w:tcPr>
          <w:p w14:paraId="28C688B8" w14:textId="7177E6FB" w:rsidR="00EF24C2" w:rsidRPr="00A525BC" w:rsidRDefault="004A5CE2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EF24C2" w14:paraId="0199FE66" w14:textId="77777777" w:rsidTr="00EF24C2">
        <w:trPr>
          <w:trHeight w:val="330"/>
        </w:trPr>
        <w:tc>
          <w:tcPr>
            <w:tcW w:w="704" w:type="dxa"/>
          </w:tcPr>
          <w:p w14:paraId="697D5D81" w14:textId="1FE52817" w:rsidR="00EF24C2" w:rsidRPr="00A525BC" w:rsidRDefault="004A5CE2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20" w:type="dxa"/>
          </w:tcPr>
          <w:p w14:paraId="09791FB8" w14:textId="1E6D3EDE" w:rsidR="00EF24C2" w:rsidRPr="00A525BC" w:rsidRDefault="004E0DEA" w:rsidP="004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AF8"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изменения в должностные регламенты специалистов, </w:t>
            </w:r>
            <w:r w:rsidR="00D01AF8" w:rsidRPr="00A52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занимающихся профилактикой терроризма и экстремизма в образовательной организации, дополнив их обязанностью по реализации Комплексного плана противодействия идеологии терроризма в Российской Федерации на 2024-2025 годы в Республике Дагестан.</w:t>
            </w:r>
          </w:p>
        </w:tc>
        <w:tc>
          <w:tcPr>
            <w:tcW w:w="5228" w:type="dxa"/>
          </w:tcPr>
          <w:p w14:paraId="06C28102" w14:textId="401BD365" w:rsidR="004E0DEA" w:rsidRPr="00A525BC" w:rsidRDefault="009C7DD3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="00D01AF8" w:rsidRPr="00A525BC">
              <w:rPr>
                <w:rFonts w:ascii="Times New Roman" w:hAnsi="Times New Roman" w:cs="Times New Roman"/>
                <w:sz w:val="28"/>
                <w:szCs w:val="28"/>
              </w:rPr>
              <w:t>юль 2024 года</w:t>
            </w:r>
          </w:p>
        </w:tc>
        <w:tc>
          <w:tcPr>
            <w:tcW w:w="4111" w:type="dxa"/>
          </w:tcPr>
          <w:p w14:paraId="6EDBCED0" w14:textId="40AF0885" w:rsidR="00EF24C2" w:rsidRPr="00A525BC" w:rsidRDefault="00D01AF8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EF24C2" w14:paraId="39DB8745" w14:textId="77777777" w:rsidTr="00EF24C2">
        <w:trPr>
          <w:trHeight w:val="345"/>
        </w:trPr>
        <w:tc>
          <w:tcPr>
            <w:tcW w:w="704" w:type="dxa"/>
          </w:tcPr>
          <w:p w14:paraId="0B81B6A0" w14:textId="15E6B122" w:rsidR="00EF24C2" w:rsidRPr="00A525BC" w:rsidRDefault="00D01AF8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120" w:type="dxa"/>
          </w:tcPr>
          <w:p w14:paraId="0A47C05D" w14:textId="18D204DC" w:rsidR="00EF24C2" w:rsidRPr="00A525BC" w:rsidRDefault="00D01AF8" w:rsidP="00D0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общественно-политических, воспитательных, просветительских, культурных, досуговых и спортивных мероприятий с участием лидеров общественного мнения, общественных деятелей, представителей традиционных религиозных конфессий, общественных и социально ориентированных некоммерческих организаций, детских и молодежных движений.</w:t>
            </w:r>
          </w:p>
        </w:tc>
        <w:tc>
          <w:tcPr>
            <w:tcW w:w="5228" w:type="dxa"/>
          </w:tcPr>
          <w:p w14:paraId="7DAB7803" w14:textId="1C146292" w:rsidR="00EF24C2" w:rsidRPr="00A525BC" w:rsidRDefault="0067197E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01AF8" w:rsidRPr="00A525BC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4111" w:type="dxa"/>
          </w:tcPr>
          <w:p w14:paraId="36280F30" w14:textId="221C0DA1" w:rsidR="00EF24C2" w:rsidRPr="00A525BC" w:rsidRDefault="00DF64A7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  <w:r w:rsidR="00D01AF8"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руководитель.</w:t>
            </w:r>
          </w:p>
        </w:tc>
      </w:tr>
      <w:tr w:rsidR="00EF24C2" w14:paraId="000FE20C" w14:textId="77777777" w:rsidTr="00EF24C2">
        <w:trPr>
          <w:trHeight w:val="195"/>
        </w:trPr>
        <w:tc>
          <w:tcPr>
            <w:tcW w:w="704" w:type="dxa"/>
          </w:tcPr>
          <w:p w14:paraId="242FFAF8" w14:textId="53C8D765" w:rsidR="00EF24C2" w:rsidRPr="00A525BC" w:rsidRDefault="00D01AF8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20" w:type="dxa"/>
          </w:tcPr>
          <w:p w14:paraId="5FBBCA64" w14:textId="7553BDB4" w:rsidR="00CA7C65" w:rsidRPr="00A525BC" w:rsidRDefault="00CA7C65" w:rsidP="00D0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2151E" w:rsidRPr="00A525BC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ведение воспитательных и профилактических лекций, викт</w:t>
            </w:r>
            <w:r w:rsidR="00304C9F" w:rsidRPr="00A525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рин, кинопоказов, показов театрализованных постановок, профилактических встреч с участием специалистов и преподавателей юридического профиля, разъясняющие преступную сущность террористических, украинских националистических и неонацист</w:t>
            </w:r>
            <w:r w:rsidR="00304C9F"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ских </w:t>
            </w:r>
            <w:r w:rsidR="00304C9F" w:rsidRPr="00A52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организаций.</w:t>
            </w:r>
          </w:p>
        </w:tc>
        <w:tc>
          <w:tcPr>
            <w:tcW w:w="5228" w:type="dxa"/>
          </w:tcPr>
          <w:p w14:paraId="4250576A" w14:textId="28A18ECA" w:rsidR="00EF24C2" w:rsidRPr="00A525BC" w:rsidRDefault="0067197E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304C9F" w:rsidRPr="00A525BC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4111" w:type="dxa"/>
          </w:tcPr>
          <w:p w14:paraId="1F36455E" w14:textId="789F2B4E" w:rsidR="00EF24C2" w:rsidRPr="00A525BC" w:rsidRDefault="00E83E0B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bookmarkStart w:id="0" w:name="_GoBack"/>
            <w:bookmarkEnd w:id="0"/>
            <w:r w:rsidR="00DF64A7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="00304C9F" w:rsidRPr="00A525BC">
              <w:rPr>
                <w:rFonts w:ascii="Times New Roman" w:hAnsi="Times New Roman" w:cs="Times New Roman"/>
                <w:sz w:val="28"/>
                <w:szCs w:val="28"/>
              </w:rPr>
              <w:t>, классный руководитель.</w:t>
            </w:r>
          </w:p>
        </w:tc>
      </w:tr>
      <w:tr w:rsidR="00EF24C2" w14:paraId="31873AEE" w14:textId="77777777" w:rsidTr="00EF24C2">
        <w:trPr>
          <w:trHeight w:val="225"/>
        </w:trPr>
        <w:tc>
          <w:tcPr>
            <w:tcW w:w="704" w:type="dxa"/>
          </w:tcPr>
          <w:p w14:paraId="5580CB5C" w14:textId="7FD2CDF1" w:rsidR="00EF24C2" w:rsidRPr="00A525BC" w:rsidRDefault="00304C9F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120" w:type="dxa"/>
          </w:tcPr>
          <w:p w14:paraId="49067870" w14:textId="3D0EB9F0" w:rsidR="00EF24C2" w:rsidRPr="00A525BC" w:rsidRDefault="00304C9F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Вовлечение обучающихся, прибывающих из новых регионов Российской Федерации в мероприятия, проводимые детскими общественными движениями Республики Дагестан и в культурно-просветительские мероприятия, направленные на разъяснение традиционных российских духовно-нравственных ценностей.</w:t>
            </w:r>
          </w:p>
        </w:tc>
        <w:tc>
          <w:tcPr>
            <w:tcW w:w="5228" w:type="dxa"/>
          </w:tcPr>
          <w:p w14:paraId="18474FBC" w14:textId="23C26FB0" w:rsidR="00EF24C2" w:rsidRPr="00A525BC" w:rsidRDefault="00304C9F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111" w:type="dxa"/>
          </w:tcPr>
          <w:p w14:paraId="02CA9A1F" w14:textId="02B1668C" w:rsidR="00EF24C2" w:rsidRPr="00A525BC" w:rsidRDefault="00DF64A7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  <w:r w:rsidR="008B41E1"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руководитель.</w:t>
            </w:r>
          </w:p>
        </w:tc>
      </w:tr>
      <w:tr w:rsidR="00EF24C2" w14:paraId="1E3048C2" w14:textId="77777777" w:rsidTr="00EF24C2">
        <w:trPr>
          <w:trHeight w:val="225"/>
        </w:trPr>
        <w:tc>
          <w:tcPr>
            <w:tcW w:w="704" w:type="dxa"/>
          </w:tcPr>
          <w:p w14:paraId="54E3EFF5" w14:textId="7FA80905" w:rsidR="00EF24C2" w:rsidRPr="00A525BC" w:rsidRDefault="008B41E1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20" w:type="dxa"/>
          </w:tcPr>
          <w:p w14:paraId="47796784" w14:textId="649E34E0" w:rsidR="00EF24C2" w:rsidRPr="00A525BC" w:rsidRDefault="008B41E1" w:rsidP="008B4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При проведении пр</w:t>
            </w:r>
            <w:r w:rsidR="00A525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525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лактических мероприятий, направленных на противодейс</w:t>
            </w:r>
            <w:r w:rsidR="0067197E" w:rsidRPr="00A525BC">
              <w:rPr>
                <w:rFonts w:ascii="Times New Roman" w:hAnsi="Times New Roman" w:cs="Times New Roman"/>
                <w:sz w:val="28"/>
                <w:szCs w:val="28"/>
              </w:rPr>
              <w:t>твие идеологии терроризма привлекать обучающихся, находящихся в зоне риска по итогам социально-психологического тестирования.</w:t>
            </w:r>
          </w:p>
        </w:tc>
        <w:tc>
          <w:tcPr>
            <w:tcW w:w="5228" w:type="dxa"/>
          </w:tcPr>
          <w:p w14:paraId="178500CE" w14:textId="6A9DFB34" w:rsidR="00EF24C2" w:rsidRPr="00A525BC" w:rsidRDefault="009C7DD3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7197E" w:rsidRPr="00A525BC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4111" w:type="dxa"/>
          </w:tcPr>
          <w:p w14:paraId="647CAE1C" w14:textId="1F75D6C2" w:rsidR="00EF24C2" w:rsidRPr="00A525BC" w:rsidRDefault="00DF64A7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67197E" w:rsidRPr="00A525BC">
              <w:rPr>
                <w:rFonts w:ascii="Times New Roman" w:hAnsi="Times New Roman" w:cs="Times New Roman"/>
                <w:sz w:val="28"/>
                <w:szCs w:val="28"/>
              </w:rPr>
              <w:t>, классный руководитель.</w:t>
            </w:r>
          </w:p>
        </w:tc>
      </w:tr>
    </w:tbl>
    <w:p w14:paraId="7426C09D" w14:textId="77777777" w:rsidR="00944452" w:rsidRDefault="00944452" w:rsidP="00944452">
      <w:pPr>
        <w:rPr>
          <w:rFonts w:ascii="Times New Roman" w:hAnsi="Times New Roman" w:cs="Times New Roman"/>
          <w:sz w:val="24"/>
          <w:szCs w:val="24"/>
        </w:rPr>
      </w:pPr>
    </w:p>
    <w:p w14:paraId="3044DF6E" w14:textId="3B356B6A" w:rsidR="00EF24C2" w:rsidRPr="00944452" w:rsidRDefault="00EF24C2" w:rsidP="00944452">
      <w:pPr>
        <w:rPr>
          <w:rFonts w:ascii="Times New Roman" w:hAnsi="Times New Roman" w:cs="Times New Roman"/>
          <w:sz w:val="24"/>
          <w:szCs w:val="24"/>
        </w:rPr>
      </w:pPr>
    </w:p>
    <w:sectPr w:rsidR="00EF24C2" w:rsidRPr="00944452" w:rsidSect="009C7DD3">
      <w:pgSz w:w="16838" w:h="11906" w:orient="landscape"/>
      <w:pgMar w:top="851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DD4FB" w14:textId="77777777" w:rsidR="0093582D" w:rsidRDefault="0093582D" w:rsidP="0067197E">
      <w:pPr>
        <w:spacing w:after="0" w:line="240" w:lineRule="auto"/>
      </w:pPr>
      <w:r>
        <w:separator/>
      </w:r>
    </w:p>
  </w:endnote>
  <w:endnote w:type="continuationSeparator" w:id="0">
    <w:p w14:paraId="6B2FD9CE" w14:textId="77777777" w:rsidR="0093582D" w:rsidRDefault="0093582D" w:rsidP="0067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DA124" w14:textId="77777777" w:rsidR="0093582D" w:rsidRDefault="0093582D" w:rsidP="0067197E">
      <w:pPr>
        <w:spacing w:after="0" w:line="240" w:lineRule="auto"/>
      </w:pPr>
      <w:r>
        <w:separator/>
      </w:r>
    </w:p>
  </w:footnote>
  <w:footnote w:type="continuationSeparator" w:id="0">
    <w:p w14:paraId="4088E760" w14:textId="77777777" w:rsidR="0093582D" w:rsidRDefault="0093582D" w:rsidP="00671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3A"/>
    <w:rsid w:val="0002151E"/>
    <w:rsid w:val="001079BD"/>
    <w:rsid w:val="002036D0"/>
    <w:rsid w:val="002631DB"/>
    <w:rsid w:val="0027642C"/>
    <w:rsid w:val="00304C9F"/>
    <w:rsid w:val="003970BB"/>
    <w:rsid w:val="003C45D2"/>
    <w:rsid w:val="004A5CE2"/>
    <w:rsid w:val="004D2468"/>
    <w:rsid w:val="004E0DEA"/>
    <w:rsid w:val="0061273A"/>
    <w:rsid w:val="0067197E"/>
    <w:rsid w:val="008B41E1"/>
    <w:rsid w:val="0093582D"/>
    <w:rsid w:val="00944452"/>
    <w:rsid w:val="009C7DD3"/>
    <w:rsid w:val="00A245ED"/>
    <w:rsid w:val="00A525BC"/>
    <w:rsid w:val="00CA7C65"/>
    <w:rsid w:val="00CE08EC"/>
    <w:rsid w:val="00D01AF8"/>
    <w:rsid w:val="00DF64A7"/>
    <w:rsid w:val="00E55911"/>
    <w:rsid w:val="00E83E0B"/>
    <w:rsid w:val="00EF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C5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197E"/>
  </w:style>
  <w:style w:type="paragraph" w:styleId="a6">
    <w:name w:val="footer"/>
    <w:basedOn w:val="a"/>
    <w:link w:val="a7"/>
    <w:uiPriority w:val="99"/>
    <w:unhideWhenUsed/>
    <w:rsid w:val="0067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197E"/>
  </w:style>
  <w:style w:type="paragraph" w:styleId="a8">
    <w:name w:val="Balloon Text"/>
    <w:basedOn w:val="a"/>
    <w:link w:val="a9"/>
    <w:uiPriority w:val="99"/>
    <w:semiHidden/>
    <w:unhideWhenUsed/>
    <w:rsid w:val="009C7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7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197E"/>
  </w:style>
  <w:style w:type="paragraph" w:styleId="a6">
    <w:name w:val="footer"/>
    <w:basedOn w:val="a"/>
    <w:link w:val="a7"/>
    <w:uiPriority w:val="99"/>
    <w:unhideWhenUsed/>
    <w:rsid w:val="0067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197E"/>
  </w:style>
  <w:style w:type="paragraph" w:styleId="a8">
    <w:name w:val="Balloon Text"/>
    <w:basedOn w:val="a"/>
    <w:link w:val="a9"/>
    <w:uiPriority w:val="99"/>
    <w:semiHidden/>
    <w:unhideWhenUsed/>
    <w:rsid w:val="009C7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7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cp:lastPrinted>2024-09-11T10:32:00Z</cp:lastPrinted>
  <dcterms:created xsi:type="dcterms:W3CDTF">2024-09-10T10:33:00Z</dcterms:created>
  <dcterms:modified xsi:type="dcterms:W3CDTF">2024-11-28T10:09:00Z</dcterms:modified>
</cp:coreProperties>
</file>